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2FBDC9" w14:textId="5E643431" w:rsidR="007C6947" w:rsidRDefault="009D2622" w:rsidP="009D2622">
      <w:pPr>
        <w:jc w:val="center"/>
        <w:rPr>
          <w:b/>
          <w:bCs/>
          <w:sz w:val="36"/>
          <w:szCs w:val="36"/>
        </w:rPr>
      </w:pPr>
      <w:r w:rsidRPr="009D2622">
        <w:rPr>
          <w:rFonts w:hint="eastAsia"/>
          <w:b/>
          <w:bCs/>
          <w:sz w:val="36"/>
          <w:szCs w:val="36"/>
        </w:rPr>
        <w:t>旅游攻略网站</w:t>
      </w:r>
    </w:p>
    <w:p w14:paraId="4533138B" w14:textId="40E86CBD" w:rsidR="009D2622" w:rsidRPr="009D2622" w:rsidRDefault="009D2622" w:rsidP="009D2622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9D2622">
        <w:rPr>
          <w:rFonts w:hint="eastAsia"/>
          <w:szCs w:val="21"/>
        </w:rPr>
        <w:t>网站设计想法</w:t>
      </w:r>
    </w:p>
    <w:p w14:paraId="2818224B" w14:textId="1885BE82" w:rsidR="009D2622" w:rsidRDefault="009D2622" w:rsidP="009D2622">
      <w:pPr>
        <w:pStyle w:val="a3"/>
        <w:ind w:left="852" w:firstLineChars="0" w:firstLine="0"/>
        <w:rPr>
          <w:szCs w:val="21"/>
        </w:rPr>
      </w:pPr>
      <w:r>
        <w:rPr>
          <w:rFonts w:hint="eastAsia"/>
          <w:szCs w:val="21"/>
        </w:rPr>
        <w:t>本站是一个旅游攻略网站，旨在为大家提供各个国家景点的简介</w:t>
      </w:r>
      <w:r w:rsidR="003B3B4B">
        <w:rPr>
          <w:rFonts w:hint="eastAsia"/>
          <w:szCs w:val="21"/>
        </w:rPr>
        <w:t>，让大家有更多更好的选择，让大家有更好的旅游体验。</w:t>
      </w:r>
    </w:p>
    <w:p w14:paraId="5DEA4E1A" w14:textId="5B34AAB0" w:rsidR="003B3B4B" w:rsidRPr="003B3B4B" w:rsidRDefault="003B3B4B" w:rsidP="003B3B4B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3B3B4B">
        <w:rPr>
          <w:rFonts w:hint="eastAsia"/>
          <w:szCs w:val="21"/>
        </w:rPr>
        <w:t>本站主要有五个页面，分别为首页，景点预览页，休闲娱乐页，注册登录</w:t>
      </w:r>
      <w:proofErr w:type="gramStart"/>
      <w:r w:rsidRPr="003B3B4B">
        <w:rPr>
          <w:rFonts w:hint="eastAsia"/>
          <w:szCs w:val="21"/>
        </w:rPr>
        <w:t>页以及</w:t>
      </w:r>
      <w:proofErr w:type="gramEnd"/>
      <w:r w:rsidRPr="003B3B4B">
        <w:rPr>
          <w:rFonts w:hint="eastAsia"/>
          <w:szCs w:val="21"/>
        </w:rPr>
        <w:t>捐助我们页面。</w:t>
      </w:r>
    </w:p>
    <w:p w14:paraId="69C8E637" w14:textId="7ED16F45" w:rsidR="003B3B4B" w:rsidRDefault="003B3B4B" w:rsidP="003B3B4B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本站实现的功能。</w:t>
      </w:r>
    </w:p>
    <w:p w14:paraId="43A69F08" w14:textId="7F125119" w:rsidR="003B3B4B" w:rsidRDefault="003B3B4B" w:rsidP="003B3B4B">
      <w:pPr>
        <w:pStyle w:val="a3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首页动态显示时间效果</w:t>
      </w:r>
    </w:p>
    <w:p w14:paraId="7CBE18CD" w14:textId="31C5393D" w:rsidR="003B3B4B" w:rsidRDefault="003B3B4B" w:rsidP="003B3B4B">
      <w:pPr>
        <w:pStyle w:val="a3"/>
        <w:ind w:left="1272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C45A3E5" wp14:editId="5EA9C3B1">
            <wp:extent cx="5274310" cy="17005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692F" w14:textId="279D9D6B" w:rsidR="003B3B4B" w:rsidRPr="003B3B4B" w:rsidRDefault="003B3B4B" w:rsidP="003B3B4B">
      <w:pPr>
        <w:pStyle w:val="a3"/>
        <w:numPr>
          <w:ilvl w:val="0"/>
          <w:numId w:val="2"/>
        </w:numPr>
        <w:ind w:firstLineChars="0"/>
        <w:rPr>
          <w:szCs w:val="21"/>
        </w:rPr>
      </w:pPr>
      <w:proofErr w:type="gramStart"/>
      <w:r w:rsidRPr="003B3B4B">
        <w:rPr>
          <w:rFonts w:hint="eastAsia"/>
          <w:szCs w:val="21"/>
        </w:rPr>
        <w:t>图片轮播效果</w:t>
      </w:r>
      <w:proofErr w:type="gramEnd"/>
    </w:p>
    <w:p w14:paraId="1E4A68A7" w14:textId="723AB699" w:rsidR="003B3B4B" w:rsidRDefault="003B3B4B" w:rsidP="003B3B4B">
      <w:pPr>
        <w:pStyle w:val="a3"/>
        <w:ind w:left="1272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5B26047" wp14:editId="346A6F40">
            <wp:extent cx="5274310" cy="20618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0F4E" w14:textId="55258E0F" w:rsidR="003B3B4B" w:rsidRDefault="003B3B4B" w:rsidP="003B3B4B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3</w:t>
      </w:r>
      <w:r>
        <w:rPr>
          <w:rFonts w:hint="eastAsia"/>
          <w:szCs w:val="21"/>
        </w:rPr>
        <w:t>．鼠标进入图片显示对应大图</w:t>
      </w:r>
    </w:p>
    <w:p w14:paraId="1CC7C28C" w14:textId="26C3098B" w:rsidR="003B3B4B" w:rsidRDefault="003B3B4B" w:rsidP="003B3B4B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noProof/>
        </w:rPr>
        <w:drawing>
          <wp:inline distT="0" distB="0" distL="0" distR="0" wp14:anchorId="67F9850B" wp14:editId="3695E3FA">
            <wp:extent cx="4842378" cy="2395538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2404" cy="240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E94C" w14:textId="74101950" w:rsidR="003B3B4B" w:rsidRPr="006A5821" w:rsidRDefault="006A5821" w:rsidP="006A5821">
      <w:pPr>
        <w:ind w:left="852"/>
        <w:rPr>
          <w:szCs w:val="21"/>
        </w:rPr>
      </w:pPr>
      <w:r>
        <w:rPr>
          <w:rFonts w:hint="eastAsia"/>
          <w:szCs w:val="21"/>
        </w:rPr>
        <w:lastRenderedPageBreak/>
        <w:t>4</w:t>
      </w:r>
      <w:r>
        <w:rPr>
          <w:szCs w:val="21"/>
        </w:rPr>
        <w:t>.</w:t>
      </w:r>
      <w:r w:rsidR="003B3B4B" w:rsidRPr="006A5821">
        <w:rPr>
          <w:rFonts w:hint="eastAsia"/>
          <w:szCs w:val="21"/>
        </w:rPr>
        <w:t>动态改变导航栏样式</w:t>
      </w:r>
      <w:r w:rsidR="003B3B4B" w:rsidRPr="006A5821">
        <w:rPr>
          <w:rFonts w:hint="eastAsia"/>
          <w:szCs w:val="21"/>
        </w:rPr>
        <w:t xml:space="preserve"> </w:t>
      </w:r>
    </w:p>
    <w:p w14:paraId="19FB1F41" w14:textId="516F2C65" w:rsidR="003B3B4B" w:rsidRDefault="003B3B4B" w:rsidP="003B3B4B">
      <w:pPr>
        <w:pStyle w:val="a3"/>
        <w:ind w:left="1272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7157B76" wp14:editId="2EAA2C38">
            <wp:extent cx="5274310" cy="26155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068B" w14:textId="1DB0DD58" w:rsidR="003B3B4B" w:rsidRPr="006A5821" w:rsidRDefault="006A5821" w:rsidP="006A5821">
      <w:pPr>
        <w:ind w:left="852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.</w:t>
      </w:r>
      <w:r w:rsidR="003B3B4B" w:rsidRPr="006A5821">
        <w:rPr>
          <w:rFonts w:hint="eastAsia"/>
          <w:szCs w:val="21"/>
        </w:rPr>
        <w:t>使用正则表达式验证注册页面信息</w:t>
      </w:r>
    </w:p>
    <w:p w14:paraId="290DADA8" w14:textId="149CA49E" w:rsidR="003B3B4B" w:rsidRDefault="003B3B4B" w:rsidP="003B3B4B">
      <w:pPr>
        <w:pStyle w:val="a3"/>
        <w:ind w:left="1272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42C50D6" wp14:editId="4BD06417">
            <wp:extent cx="5274310" cy="28473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06F9" w14:textId="29369DE1" w:rsidR="006A5821" w:rsidRDefault="006A5821" w:rsidP="006A5821">
      <w:pPr>
        <w:pStyle w:val="a4"/>
        <w:widowControl/>
        <w:numPr>
          <w:ilvl w:val="0"/>
          <w:numId w:val="3"/>
        </w:numPr>
        <w:spacing w:beforeAutospacing="0" w:afterAutospacing="0" w:line="383" w:lineRule="atLeast"/>
        <w:rPr>
          <w:szCs w:val="21"/>
        </w:rPr>
      </w:pPr>
      <w:r>
        <w:rPr>
          <w:rFonts w:hint="eastAsia"/>
          <w:szCs w:val="21"/>
        </w:rPr>
        <w:t>随光标滚动广告图片效果</w:t>
      </w:r>
    </w:p>
    <w:p w14:paraId="62C179A1" w14:textId="2B529821" w:rsidR="006A5821" w:rsidRDefault="006A5821" w:rsidP="006A5821">
      <w:pPr>
        <w:pStyle w:val="a4"/>
        <w:widowControl/>
        <w:spacing w:beforeAutospacing="0" w:afterAutospacing="0" w:line="383" w:lineRule="atLeast"/>
        <w:ind w:left="1272"/>
      </w:pPr>
      <w:r>
        <w:rPr>
          <w:noProof/>
        </w:rPr>
        <w:drawing>
          <wp:inline distT="0" distB="0" distL="0" distR="0" wp14:anchorId="4EFB8CD2" wp14:editId="69D89185">
            <wp:extent cx="3096329" cy="214312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3608" cy="214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E868" w14:textId="77777777" w:rsidR="006A5821" w:rsidRDefault="006A5821" w:rsidP="006A5821">
      <w:pPr>
        <w:pStyle w:val="a4"/>
        <w:widowControl/>
        <w:spacing w:beforeAutospacing="0" w:afterAutospacing="0" w:line="383" w:lineRule="atLeast"/>
        <w:rPr>
          <w:rFonts w:hint="eastAsia"/>
        </w:rPr>
      </w:pPr>
    </w:p>
    <w:p w14:paraId="58640834" w14:textId="72229618" w:rsidR="003B3B4B" w:rsidRPr="006A5821" w:rsidRDefault="006A5821" w:rsidP="006A5821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6A5821">
        <w:rPr>
          <w:rFonts w:hint="eastAsia"/>
          <w:szCs w:val="21"/>
        </w:rPr>
        <w:lastRenderedPageBreak/>
        <w:t>弹出式广告，三秒后自动关闭</w:t>
      </w:r>
    </w:p>
    <w:p w14:paraId="082442C8" w14:textId="11828BEC" w:rsidR="006A5821" w:rsidRDefault="006A5821" w:rsidP="006A5821">
      <w:pPr>
        <w:pStyle w:val="a3"/>
        <w:ind w:left="1272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96B6F05" wp14:editId="653DDE35">
            <wp:extent cx="3824288" cy="3618478"/>
            <wp:effectExtent l="0" t="0" r="508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029" cy="36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8917" w14:textId="43C5A806" w:rsidR="006A5821" w:rsidRPr="006A5821" w:rsidRDefault="006A5821" w:rsidP="006A5821">
      <w:pPr>
        <w:rPr>
          <w:rFonts w:hint="eastAsia"/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</w:p>
    <w:sectPr w:rsidR="006A5821" w:rsidRPr="006A58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A10257"/>
    <w:multiLevelType w:val="hybridMultilevel"/>
    <w:tmpl w:val="DB90AF66"/>
    <w:lvl w:ilvl="0" w:tplc="77102F04">
      <w:start w:val="1"/>
      <w:numFmt w:val="decimal"/>
      <w:lvlText w:val="%1."/>
      <w:lvlJc w:val="left"/>
      <w:pPr>
        <w:ind w:left="127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92" w:hanging="420"/>
      </w:pPr>
    </w:lvl>
    <w:lvl w:ilvl="2" w:tplc="0409001B" w:tentative="1">
      <w:start w:val="1"/>
      <w:numFmt w:val="lowerRoman"/>
      <w:lvlText w:val="%3."/>
      <w:lvlJc w:val="right"/>
      <w:pPr>
        <w:ind w:left="2112" w:hanging="420"/>
      </w:pPr>
    </w:lvl>
    <w:lvl w:ilvl="3" w:tplc="0409000F" w:tentative="1">
      <w:start w:val="1"/>
      <w:numFmt w:val="decimal"/>
      <w:lvlText w:val="%4."/>
      <w:lvlJc w:val="left"/>
      <w:pPr>
        <w:ind w:left="2532" w:hanging="420"/>
      </w:pPr>
    </w:lvl>
    <w:lvl w:ilvl="4" w:tplc="04090019" w:tentative="1">
      <w:start w:val="1"/>
      <w:numFmt w:val="lowerLetter"/>
      <w:lvlText w:val="%5)"/>
      <w:lvlJc w:val="left"/>
      <w:pPr>
        <w:ind w:left="2952" w:hanging="420"/>
      </w:pPr>
    </w:lvl>
    <w:lvl w:ilvl="5" w:tplc="0409001B" w:tentative="1">
      <w:start w:val="1"/>
      <w:numFmt w:val="lowerRoman"/>
      <w:lvlText w:val="%6."/>
      <w:lvlJc w:val="right"/>
      <w:pPr>
        <w:ind w:left="3372" w:hanging="420"/>
      </w:pPr>
    </w:lvl>
    <w:lvl w:ilvl="6" w:tplc="0409000F" w:tentative="1">
      <w:start w:val="1"/>
      <w:numFmt w:val="decimal"/>
      <w:lvlText w:val="%7."/>
      <w:lvlJc w:val="left"/>
      <w:pPr>
        <w:ind w:left="3792" w:hanging="420"/>
      </w:pPr>
    </w:lvl>
    <w:lvl w:ilvl="7" w:tplc="04090019" w:tentative="1">
      <w:start w:val="1"/>
      <w:numFmt w:val="lowerLetter"/>
      <w:lvlText w:val="%8)"/>
      <w:lvlJc w:val="left"/>
      <w:pPr>
        <w:ind w:left="4212" w:hanging="420"/>
      </w:pPr>
    </w:lvl>
    <w:lvl w:ilvl="8" w:tplc="0409001B" w:tentative="1">
      <w:start w:val="1"/>
      <w:numFmt w:val="lowerRoman"/>
      <w:lvlText w:val="%9."/>
      <w:lvlJc w:val="right"/>
      <w:pPr>
        <w:ind w:left="4632" w:hanging="420"/>
      </w:pPr>
    </w:lvl>
  </w:abstractNum>
  <w:abstractNum w:abstractNumId="1" w15:restartNumberingAfterBreak="0">
    <w:nsid w:val="2F5333ED"/>
    <w:multiLevelType w:val="hybridMultilevel"/>
    <w:tmpl w:val="DA30FD50"/>
    <w:lvl w:ilvl="0" w:tplc="25B6097A">
      <w:start w:val="6"/>
      <w:numFmt w:val="decimal"/>
      <w:lvlText w:val="%1."/>
      <w:lvlJc w:val="left"/>
      <w:pPr>
        <w:ind w:left="163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12" w:hanging="420"/>
      </w:pPr>
    </w:lvl>
    <w:lvl w:ilvl="2" w:tplc="0409001B" w:tentative="1">
      <w:start w:val="1"/>
      <w:numFmt w:val="lowerRoman"/>
      <w:lvlText w:val="%3."/>
      <w:lvlJc w:val="right"/>
      <w:pPr>
        <w:ind w:left="2532" w:hanging="420"/>
      </w:pPr>
    </w:lvl>
    <w:lvl w:ilvl="3" w:tplc="0409000F" w:tentative="1">
      <w:start w:val="1"/>
      <w:numFmt w:val="decimal"/>
      <w:lvlText w:val="%4."/>
      <w:lvlJc w:val="left"/>
      <w:pPr>
        <w:ind w:left="2952" w:hanging="420"/>
      </w:pPr>
    </w:lvl>
    <w:lvl w:ilvl="4" w:tplc="04090019" w:tentative="1">
      <w:start w:val="1"/>
      <w:numFmt w:val="lowerLetter"/>
      <w:lvlText w:val="%5)"/>
      <w:lvlJc w:val="left"/>
      <w:pPr>
        <w:ind w:left="3372" w:hanging="420"/>
      </w:pPr>
    </w:lvl>
    <w:lvl w:ilvl="5" w:tplc="0409001B" w:tentative="1">
      <w:start w:val="1"/>
      <w:numFmt w:val="lowerRoman"/>
      <w:lvlText w:val="%6."/>
      <w:lvlJc w:val="right"/>
      <w:pPr>
        <w:ind w:left="3792" w:hanging="420"/>
      </w:pPr>
    </w:lvl>
    <w:lvl w:ilvl="6" w:tplc="0409000F" w:tentative="1">
      <w:start w:val="1"/>
      <w:numFmt w:val="decimal"/>
      <w:lvlText w:val="%7."/>
      <w:lvlJc w:val="left"/>
      <w:pPr>
        <w:ind w:left="4212" w:hanging="420"/>
      </w:pPr>
    </w:lvl>
    <w:lvl w:ilvl="7" w:tplc="04090019" w:tentative="1">
      <w:start w:val="1"/>
      <w:numFmt w:val="lowerLetter"/>
      <w:lvlText w:val="%8)"/>
      <w:lvlJc w:val="left"/>
      <w:pPr>
        <w:ind w:left="4632" w:hanging="420"/>
      </w:pPr>
    </w:lvl>
    <w:lvl w:ilvl="8" w:tplc="0409001B" w:tentative="1">
      <w:start w:val="1"/>
      <w:numFmt w:val="lowerRoman"/>
      <w:lvlText w:val="%9."/>
      <w:lvlJc w:val="right"/>
      <w:pPr>
        <w:ind w:left="5052" w:hanging="420"/>
      </w:pPr>
    </w:lvl>
  </w:abstractNum>
  <w:abstractNum w:abstractNumId="2" w15:restartNumberingAfterBreak="0">
    <w:nsid w:val="2FA03948"/>
    <w:multiLevelType w:val="hybridMultilevel"/>
    <w:tmpl w:val="EEB2AA7A"/>
    <w:lvl w:ilvl="0" w:tplc="66C28842">
      <w:start w:val="1"/>
      <w:numFmt w:val="japaneseCounting"/>
      <w:lvlText w:val="%1、"/>
      <w:lvlJc w:val="left"/>
      <w:pPr>
        <w:ind w:left="85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622"/>
    <w:rsid w:val="003B3B4B"/>
    <w:rsid w:val="006A5821"/>
    <w:rsid w:val="007C6947"/>
    <w:rsid w:val="009D2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DDAC4"/>
  <w15:chartTrackingRefBased/>
  <w15:docId w15:val="{A1C0ED14-4184-44D3-B0F4-D24AC93BF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2622"/>
    <w:pPr>
      <w:ind w:firstLineChars="200" w:firstLine="420"/>
    </w:pPr>
  </w:style>
  <w:style w:type="paragraph" w:styleId="a4">
    <w:name w:val="Normal (Web)"/>
    <w:basedOn w:val="a"/>
    <w:qFormat/>
    <w:rsid w:val="006A5821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character" w:styleId="a5">
    <w:name w:val="Strong"/>
    <w:basedOn w:val="a0"/>
    <w:qFormat/>
    <w:rsid w:val="006A5821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tong</dc:creator>
  <cp:keywords/>
  <dc:description/>
  <cp:lastModifiedBy>tong</cp:lastModifiedBy>
  <cp:revision>1</cp:revision>
  <dcterms:created xsi:type="dcterms:W3CDTF">2021-01-06T10:07:00Z</dcterms:created>
  <dcterms:modified xsi:type="dcterms:W3CDTF">2021-01-06T10:33:00Z</dcterms:modified>
</cp:coreProperties>
</file>